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D" w:rsidRDefault="009C61BD" w:rsidP="00FB2DBD">
      <w:pPr>
        <w:pStyle w:val="Textoindependiente21"/>
        <w:jc w:val="center"/>
        <w:rPr>
          <w:rFonts w:ascii="Century Gothic" w:hAnsi="Century Gothic" w:cs="Arial"/>
          <w:b/>
          <w:sz w:val="48"/>
          <w:szCs w:val="48"/>
        </w:rPr>
      </w:pPr>
    </w:p>
    <w:p w:rsidR="00FB2DBD" w:rsidRPr="00007848" w:rsidRDefault="00040EAE" w:rsidP="00FB2DBD">
      <w:pPr>
        <w:pStyle w:val="Textoindependiente21"/>
        <w:jc w:val="center"/>
        <w:rPr>
          <w:rFonts w:ascii="Century Gothic" w:hAnsi="Century Gothic" w:cs="Arial"/>
          <w:b/>
          <w:sz w:val="40"/>
          <w:szCs w:val="48"/>
        </w:rPr>
      </w:pPr>
      <w:r>
        <w:rPr>
          <w:rFonts w:ascii="Century Gothic" w:hAnsi="Century Gothic" w:cs="Arial"/>
          <w:b/>
          <w:noProof/>
          <w:sz w:val="48"/>
          <w:szCs w:val="4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-242570</wp:posOffset>
            </wp:positionV>
            <wp:extent cx="885825" cy="9364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TA DEFINIC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6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48"/>
          <w:szCs w:val="48"/>
        </w:rPr>
        <w:t xml:space="preserve">       </w:t>
      </w:r>
      <w:r w:rsidR="00FB2DBD" w:rsidRPr="00007848">
        <w:rPr>
          <w:rFonts w:ascii="Century Gothic" w:hAnsi="Century Gothic" w:cs="Arial"/>
          <w:b/>
          <w:sz w:val="40"/>
          <w:szCs w:val="48"/>
        </w:rPr>
        <w:t>UNIVERSIDAD DE LA CAÑADA</w:t>
      </w:r>
    </w:p>
    <w:p w:rsidR="00FB2DBD" w:rsidRPr="009A04B8" w:rsidRDefault="00FB2DBD" w:rsidP="00FB2DBD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FB2DBD" w:rsidRDefault="00FB2DBD" w:rsidP="00FB2DBD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FB2DBD" w:rsidRPr="00007848" w:rsidRDefault="00FB2DBD" w:rsidP="00FB2DBD">
      <w:pPr>
        <w:jc w:val="center"/>
        <w:rPr>
          <w:rFonts w:ascii="Century Gothic" w:hAnsi="Century Gothic" w:cs="Arial"/>
          <w:b/>
          <w:sz w:val="36"/>
          <w:szCs w:val="28"/>
        </w:rPr>
      </w:pPr>
      <w:r w:rsidRPr="00007848">
        <w:rPr>
          <w:rFonts w:ascii="Century Gothic" w:hAnsi="Century Gothic" w:cs="Arial"/>
          <w:b/>
          <w:sz w:val="36"/>
          <w:szCs w:val="28"/>
        </w:rPr>
        <w:t>C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A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L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E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N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D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A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R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I</w:t>
      </w:r>
      <w:r w:rsidR="00040EAE" w:rsidRPr="00007848">
        <w:rPr>
          <w:rFonts w:ascii="Century Gothic" w:hAnsi="Century Gothic" w:cs="Arial"/>
          <w:b/>
          <w:sz w:val="36"/>
          <w:szCs w:val="28"/>
        </w:rPr>
        <w:t xml:space="preserve"> </w:t>
      </w:r>
      <w:r w:rsidRPr="00007848">
        <w:rPr>
          <w:rFonts w:ascii="Century Gothic" w:hAnsi="Century Gothic" w:cs="Arial"/>
          <w:b/>
          <w:sz w:val="36"/>
          <w:szCs w:val="28"/>
        </w:rPr>
        <w:t>O</w:t>
      </w:r>
    </w:p>
    <w:p w:rsidR="00FB2DBD" w:rsidRPr="009A04B8" w:rsidRDefault="00FB2DBD" w:rsidP="00FB2DBD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FB2DBD" w:rsidRPr="009A04B8" w:rsidRDefault="00FB2DBD" w:rsidP="00FB2DBD">
      <w:pPr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INVITACIÓN </w:t>
      </w:r>
      <w:r w:rsidR="002E6269">
        <w:rPr>
          <w:rFonts w:ascii="Century Gothic" w:hAnsi="Century Gothic" w:cs="Arial"/>
          <w:b/>
          <w:sz w:val="32"/>
          <w:szCs w:val="32"/>
        </w:rPr>
        <w:t>RESTRINGIDA</w:t>
      </w:r>
    </w:p>
    <w:p w:rsidR="00FB2DBD" w:rsidRPr="00F11D07" w:rsidRDefault="00007848" w:rsidP="00FB2DBD">
      <w:pPr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No. </w:t>
      </w:r>
      <w:r w:rsidR="00FB2DBD">
        <w:rPr>
          <w:rFonts w:ascii="Century Gothic" w:hAnsi="Century Gothic" w:cs="Arial"/>
          <w:b/>
          <w:sz w:val="32"/>
          <w:szCs w:val="32"/>
        </w:rPr>
        <w:t>PRESER/UNCA</w:t>
      </w:r>
      <w:r w:rsidR="002E6269">
        <w:rPr>
          <w:rFonts w:ascii="Century Gothic" w:hAnsi="Century Gothic" w:cs="Arial"/>
          <w:b/>
          <w:sz w:val="32"/>
          <w:szCs w:val="32"/>
        </w:rPr>
        <w:t>/IR</w:t>
      </w:r>
      <w:r w:rsidR="00FB2DBD" w:rsidRPr="00F11D07">
        <w:rPr>
          <w:rFonts w:ascii="Century Gothic" w:hAnsi="Century Gothic" w:cs="Arial"/>
          <w:b/>
          <w:sz w:val="32"/>
          <w:szCs w:val="32"/>
        </w:rPr>
        <w:t>-0</w:t>
      </w:r>
      <w:r w:rsidR="00E75C93">
        <w:rPr>
          <w:rFonts w:ascii="Century Gothic" w:hAnsi="Century Gothic" w:cs="Arial"/>
          <w:b/>
          <w:sz w:val="32"/>
          <w:szCs w:val="32"/>
        </w:rPr>
        <w:t>2</w:t>
      </w:r>
      <w:r w:rsidR="00FB2DBD">
        <w:rPr>
          <w:rFonts w:ascii="Century Gothic" w:hAnsi="Century Gothic" w:cs="Arial"/>
          <w:b/>
          <w:sz w:val="32"/>
          <w:szCs w:val="32"/>
        </w:rPr>
        <w:t>/</w:t>
      </w:r>
      <w:r w:rsidR="002E6269">
        <w:rPr>
          <w:rFonts w:ascii="Century Gothic" w:hAnsi="Century Gothic" w:cs="Arial"/>
          <w:b/>
          <w:sz w:val="32"/>
          <w:szCs w:val="32"/>
        </w:rPr>
        <w:t>2024</w:t>
      </w:r>
    </w:p>
    <w:p w:rsidR="00FB2DBD" w:rsidRPr="009A04B8" w:rsidRDefault="00FB2DBD" w:rsidP="00FB2DBD">
      <w:pPr>
        <w:jc w:val="center"/>
        <w:rPr>
          <w:rFonts w:ascii="Century Gothic" w:hAnsi="Century Gothic" w:cs="Arial"/>
          <w:b/>
          <w:sz w:val="32"/>
          <w:szCs w:val="32"/>
        </w:rPr>
      </w:pPr>
      <w:bookmarkStart w:id="0" w:name="_GoBack"/>
      <w:bookmarkEnd w:id="0"/>
    </w:p>
    <w:p w:rsidR="00FB2DBD" w:rsidRPr="009A04B8" w:rsidRDefault="00FB2DBD" w:rsidP="00FB2DBD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8E6D17">
        <w:rPr>
          <w:rFonts w:ascii="Century Gothic" w:hAnsi="Century Gothic" w:cs="Arial"/>
          <w:b/>
          <w:sz w:val="32"/>
          <w:szCs w:val="32"/>
        </w:rPr>
        <w:t>“</w:t>
      </w:r>
      <w:r w:rsidR="00B923AF">
        <w:rPr>
          <w:rFonts w:ascii="Century Gothic" w:hAnsi="Century Gothic" w:cs="Arial"/>
          <w:b/>
          <w:sz w:val="32"/>
          <w:szCs w:val="32"/>
        </w:rPr>
        <w:t xml:space="preserve">CONTRATACIÓN DE LA </w:t>
      </w:r>
      <w:r w:rsidR="004061AA">
        <w:rPr>
          <w:rFonts w:ascii="Century Gothic" w:hAnsi="Century Gothic" w:cs="Arial"/>
          <w:b/>
          <w:sz w:val="32"/>
          <w:szCs w:val="32"/>
        </w:rPr>
        <w:t>PRESTACIÓN DEL SERVICIO DE</w:t>
      </w:r>
      <w:r w:rsidR="002E6269" w:rsidRPr="002E6269">
        <w:rPr>
          <w:rFonts w:ascii="Century Gothic" w:hAnsi="Century Gothic" w:cs="Arial"/>
          <w:b/>
          <w:sz w:val="32"/>
          <w:szCs w:val="32"/>
        </w:rPr>
        <w:t xml:space="preserve"> CAFETERÍA </w:t>
      </w:r>
      <w:r w:rsidR="004061AA">
        <w:rPr>
          <w:rFonts w:ascii="Century Gothic" w:hAnsi="Century Gothic" w:cs="Arial"/>
          <w:b/>
          <w:sz w:val="32"/>
          <w:szCs w:val="32"/>
        </w:rPr>
        <w:t>PARA</w:t>
      </w:r>
      <w:r w:rsidR="002E6269" w:rsidRPr="002E6269">
        <w:rPr>
          <w:rFonts w:ascii="Century Gothic" w:hAnsi="Century Gothic" w:cs="Arial"/>
          <w:b/>
          <w:sz w:val="32"/>
          <w:szCs w:val="32"/>
        </w:rPr>
        <w:t xml:space="preserve"> LA UNIVERSIDAD DE LA CAÑADA</w:t>
      </w:r>
      <w:r w:rsidRPr="008E6D17">
        <w:rPr>
          <w:rFonts w:ascii="Century Gothic" w:hAnsi="Century Gothic" w:cs="Arial"/>
          <w:b/>
          <w:sz w:val="32"/>
          <w:szCs w:val="32"/>
        </w:rPr>
        <w:t>”</w:t>
      </w:r>
    </w:p>
    <w:p w:rsidR="00FB2DBD" w:rsidRPr="009A04B8" w:rsidRDefault="00FB2DBD" w:rsidP="00FB2DBD">
      <w:pPr>
        <w:jc w:val="center"/>
        <w:rPr>
          <w:rFonts w:ascii="Century Gothic" w:hAnsi="Century Gothic" w:cs="Arial"/>
          <w:b/>
          <w:sz w:val="32"/>
          <w:szCs w:val="32"/>
        </w:rPr>
      </w:pPr>
    </w:p>
    <w:tbl>
      <w:tblPr>
        <w:tblW w:w="8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22"/>
        <w:gridCol w:w="1927"/>
        <w:gridCol w:w="1673"/>
        <w:gridCol w:w="1800"/>
      </w:tblGrid>
      <w:tr w:rsidR="00FB2DBD" w:rsidRPr="00040EAE" w:rsidTr="009C61BD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B2DBD" w:rsidRPr="004A63B9" w:rsidRDefault="00FB2DBD" w:rsidP="0097732F">
            <w:pPr>
              <w:pStyle w:val="Ttulo5"/>
              <w:rPr>
                <w:rFonts w:ascii="Century Gothic" w:hAnsi="Century Gothic"/>
                <w:sz w:val="18"/>
              </w:rPr>
            </w:pPr>
            <w:r w:rsidRPr="004A63B9">
              <w:rPr>
                <w:rFonts w:ascii="Century Gothic" w:hAnsi="Century Gothic"/>
                <w:sz w:val="18"/>
              </w:rPr>
              <w:t>No. de licitación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B2DBD" w:rsidRPr="004A63B9" w:rsidRDefault="00FB2DBD" w:rsidP="0097732F">
            <w:pPr>
              <w:spacing w:before="120"/>
              <w:jc w:val="center"/>
              <w:rPr>
                <w:rFonts w:ascii="Century Gothic" w:hAnsi="Century Gothic"/>
                <w:b/>
                <w:sz w:val="18"/>
              </w:rPr>
            </w:pPr>
            <w:r w:rsidRPr="004A63B9">
              <w:rPr>
                <w:rFonts w:ascii="Century Gothic" w:hAnsi="Century Gothic"/>
                <w:b/>
                <w:sz w:val="18"/>
              </w:rPr>
              <w:t>Visita a instalaciones y Junta de aclaraciones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B2DBD" w:rsidRPr="004A63B9" w:rsidRDefault="00FB2DBD" w:rsidP="009C61BD">
            <w:pPr>
              <w:spacing w:before="120"/>
              <w:jc w:val="center"/>
              <w:rPr>
                <w:rFonts w:ascii="Century Gothic" w:hAnsi="Century Gothic"/>
                <w:b/>
                <w:sz w:val="18"/>
              </w:rPr>
            </w:pPr>
            <w:r w:rsidRPr="004A63B9">
              <w:rPr>
                <w:rFonts w:ascii="Century Gothic" w:hAnsi="Century Gothic"/>
                <w:b/>
                <w:sz w:val="18"/>
              </w:rPr>
              <w:t>Presentación y apertura</w:t>
            </w:r>
            <w:r w:rsidR="009C61BD" w:rsidRPr="004A63B9">
              <w:rPr>
                <w:rFonts w:ascii="Century Gothic" w:hAnsi="Century Gothic"/>
                <w:b/>
                <w:sz w:val="18"/>
              </w:rPr>
              <w:t xml:space="preserve"> de las propuestas</w:t>
            </w:r>
            <w:r w:rsidRPr="004A63B9">
              <w:rPr>
                <w:rFonts w:ascii="Century Gothic" w:hAnsi="Century Gothic"/>
                <w:b/>
                <w:sz w:val="18"/>
              </w:rPr>
              <w:t xml:space="preserve"> técnica</w:t>
            </w:r>
            <w:r w:rsidR="009C61BD" w:rsidRPr="004A63B9">
              <w:rPr>
                <w:rFonts w:ascii="Century Gothic" w:hAnsi="Century Gothic"/>
                <w:b/>
                <w:sz w:val="18"/>
              </w:rPr>
              <w:t>s</w:t>
            </w:r>
            <w:r w:rsidRPr="004A63B9">
              <w:rPr>
                <w:rFonts w:ascii="Century Gothic" w:hAnsi="Century Gothic"/>
                <w:b/>
                <w:sz w:val="18"/>
              </w:rPr>
              <w:t xml:space="preserve"> y económica</w:t>
            </w:r>
            <w:r w:rsidR="009C61BD" w:rsidRPr="004A63B9">
              <w:rPr>
                <w:rFonts w:ascii="Century Gothic" w:hAnsi="Century Gothic"/>
                <w:b/>
                <w:sz w:val="18"/>
              </w:rPr>
              <w:t>s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B2DBD" w:rsidRPr="004A63B9" w:rsidRDefault="009C61BD" w:rsidP="0097732F">
            <w:pPr>
              <w:spacing w:before="120"/>
              <w:jc w:val="center"/>
              <w:rPr>
                <w:rFonts w:ascii="Century Gothic" w:hAnsi="Century Gothic"/>
                <w:b/>
                <w:sz w:val="18"/>
              </w:rPr>
            </w:pPr>
            <w:r w:rsidRPr="004A63B9">
              <w:rPr>
                <w:rFonts w:ascii="Century Gothic" w:hAnsi="Century Gothic"/>
                <w:b/>
                <w:sz w:val="18"/>
              </w:rPr>
              <w:t xml:space="preserve">Notificación del </w:t>
            </w:r>
            <w:r w:rsidR="00FB2DBD" w:rsidRPr="004A63B9">
              <w:rPr>
                <w:rFonts w:ascii="Century Gothic" w:hAnsi="Century Gothic"/>
                <w:b/>
                <w:sz w:val="18"/>
              </w:rPr>
              <w:t>Fallo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B2DBD" w:rsidRPr="004A63B9" w:rsidRDefault="009C61BD" w:rsidP="0097732F">
            <w:pPr>
              <w:spacing w:before="120"/>
              <w:jc w:val="center"/>
              <w:rPr>
                <w:rFonts w:ascii="Century Gothic" w:hAnsi="Century Gothic"/>
                <w:b/>
                <w:sz w:val="18"/>
              </w:rPr>
            </w:pPr>
            <w:r w:rsidRPr="004A63B9">
              <w:rPr>
                <w:rFonts w:ascii="Century Gothic" w:hAnsi="Century Gothic"/>
                <w:b/>
                <w:sz w:val="18"/>
              </w:rPr>
              <w:t xml:space="preserve">Formalización </w:t>
            </w:r>
            <w:r w:rsidR="00FB2DBD" w:rsidRPr="004A63B9">
              <w:rPr>
                <w:rFonts w:ascii="Century Gothic" w:hAnsi="Century Gothic"/>
                <w:b/>
                <w:sz w:val="18"/>
              </w:rPr>
              <w:t>del Contrato</w:t>
            </w:r>
          </w:p>
          <w:p w:rsidR="00FB2DBD" w:rsidRPr="004A63B9" w:rsidRDefault="00FB2DBD" w:rsidP="0097732F">
            <w:pPr>
              <w:rPr>
                <w:rFonts w:ascii="Century Gothic" w:hAnsi="Century Gothic"/>
                <w:sz w:val="18"/>
              </w:rPr>
            </w:pPr>
          </w:p>
        </w:tc>
      </w:tr>
      <w:tr w:rsidR="002E6269" w:rsidRPr="00040EAE" w:rsidTr="009C61BD">
        <w:trPr>
          <w:cantSplit/>
          <w:trHeight w:val="1153"/>
        </w:trPr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269" w:rsidRPr="00040EAE" w:rsidRDefault="002E6269" w:rsidP="002E6269">
            <w:pPr>
              <w:pStyle w:val="Ttulo6"/>
              <w:spacing w:before="0"/>
              <w:rPr>
                <w:rFonts w:ascii="Century Gothic" w:hAnsi="Century Gothic"/>
                <w:u w:val="none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>PRESER/</w:t>
            </w:r>
            <w:r w:rsidRPr="00040EAE">
              <w:rPr>
                <w:rFonts w:ascii="Century Gothic" w:hAnsi="Century Gothic"/>
                <w:sz w:val="20"/>
                <w:szCs w:val="20"/>
                <w:u w:val="none"/>
              </w:rPr>
              <w:t>UNCA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>/</w:t>
            </w:r>
            <w:r w:rsidR="00E75C93">
              <w:rPr>
                <w:rFonts w:ascii="Century Gothic" w:hAnsi="Century Gothic"/>
                <w:sz w:val="20"/>
                <w:szCs w:val="20"/>
                <w:u w:val="none"/>
              </w:rPr>
              <w:t xml:space="preserve"> IR-02</w:t>
            </w:r>
            <w:r w:rsidRPr="00040EAE">
              <w:rPr>
                <w:rFonts w:ascii="Century Gothic" w:hAnsi="Century Gothic"/>
                <w:sz w:val="20"/>
                <w:szCs w:val="20"/>
                <w:u w:val="none"/>
              </w:rPr>
              <w:t>/2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>024</w:t>
            </w:r>
          </w:p>
        </w:tc>
        <w:tc>
          <w:tcPr>
            <w:tcW w:w="1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1</w:t>
            </w:r>
            <w:r w:rsidR="00426513">
              <w:rPr>
                <w:rFonts w:ascii="Century Gothic" w:hAnsi="Century Gothic"/>
                <w:sz w:val="20"/>
                <w:szCs w:val="20"/>
                <w:u w:val="none"/>
              </w:rPr>
              <w:t>9</w:t>
            </w: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</w:t>
            </w:r>
            <w:r w:rsidR="00E75C93">
              <w:rPr>
                <w:rFonts w:ascii="Century Gothic" w:hAnsi="Century Gothic"/>
                <w:sz w:val="20"/>
                <w:szCs w:val="20"/>
                <w:u w:val="none"/>
              </w:rPr>
              <w:t>AGOSTO</w:t>
            </w: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2024</w:t>
            </w:r>
          </w:p>
          <w:p w:rsidR="002E6269" w:rsidRPr="002E6269" w:rsidRDefault="00885E44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>16</w:t>
            </w:r>
            <w:r w:rsidR="002E6269" w:rsidRPr="002E6269">
              <w:rPr>
                <w:rFonts w:ascii="Century Gothic" w:hAnsi="Century Gothic"/>
                <w:sz w:val="20"/>
                <w:szCs w:val="20"/>
                <w:u w:val="none"/>
              </w:rPr>
              <w:t>:00 HORAS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Lugar: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UNIVERSIDAD DE LA CAÑADA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269" w:rsidRPr="002E6269" w:rsidRDefault="00426513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>26</w:t>
            </w:r>
            <w:r w:rsidR="002E6269"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</w:t>
            </w:r>
            <w:r w:rsidR="00E75C93">
              <w:rPr>
                <w:rFonts w:ascii="Century Gothic" w:hAnsi="Century Gothic"/>
                <w:sz w:val="20"/>
                <w:szCs w:val="20"/>
                <w:u w:val="none"/>
              </w:rPr>
              <w:t>AGOSTO</w:t>
            </w:r>
            <w:r w:rsidR="002E6269"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2024 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10:00 HORAS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Lugar: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UNIVERSIDAD DE LA CAÑADA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2</w:t>
            </w:r>
            <w:r w:rsidR="00426513">
              <w:rPr>
                <w:rFonts w:ascii="Century Gothic" w:hAnsi="Century Gothic"/>
                <w:sz w:val="20"/>
                <w:szCs w:val="20"/>
                <w:u w:val="none"/>
              </w:rPr>
              <w:t>8</w:t>
            </w: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</w:t>
            </w:r>
            <w:r w:rsidR="00E75C93">
              <w:rPr>
                <w:rFonts w:ascii="Century Gothic" w:hAnsi="Century Gothic"/>
                <w:sz w:val="20"/>
                <w:szCs w:val="20"/>
                <w:u w:val="none"/>
              </w:rPr>
              <w:t>AGOSTO</w:t>
            </w: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2024 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17:00 HORAS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Lugar: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UNIVERSIDAD DE LA CAÑADA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269" w:rsidRPr="002E6269" w:rsidRDefault="00426513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>30</w:t>
            </w:r>
            <w:r w:rsidR="002E6269"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</w:t>
            </w:r>
            <w:r w:rsidR="00E75C93">
              <w:rPr>
                <w:rFonts w:ascii="Century Gothic" w:hAnsi="Century Gothic"/>
                <w:sz w:val="20"/>
                <w:szCs w:val="20"/>
                <w:u w:val="none"/>
              </w:rPr>
              <w:t>AGOSTO</w:t>
            </w:r>
            <w:r w:rsidR="002E6269" w:rsidRPr="002E6269">
              <w:rPr>
                <w:rFonts w:ascii="Century Gothic" w:hAnsi="Century Gothic"/>
                <w:sz w:val="20"/>
                <w:szCs w:val="20"/>
                <w:u w:val="none"/>
              </w:rPr>
              <w:t xml:space="preserve"> DE 2024 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11:00 HORAS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Lugar:</w:t>
            </w:r>
          </w:p>
          <w:p w:rsidR="002E6269" w:rsidRPr="002E6269" w:rsidRDefault="002E6269" w:rsidP="002E6269">
            <w:pPr>
              <w:pStyle w:val="Ttulo6"/>
              <w:spacing w:before="0"/>
              <w:rPr>
                <w:rFonts w:ascii="Century Gothic" w:hAnsi="Century Gothic"/>
                <w:sz w:val="20"/>
                <w:szCs w:val="20"/>
                <w:u w:val="none"/>
              </w:rPr>
            </w:pPr>
            <w:r w:rsidRPr="002E6269">
              <w:rPr>
                <w:rFonts w:ascii="Century Gothic" w:hAnsi="Century Gothic"/>
                <w:sz w:val="20"/>
                <w:szCs w:val="20"/>
                <w:u w:val="none"/>
              </w:rPr>
              <w:t>UNIVERSIDAD DE LA CAÑADA</w:t>
            </w:r>
          </w:p>
        </w:tc>
      </w:tr>
    </w:tbl>
    <w:p w:rsidR="00FB2DBD" w:rsidRPr="00040EAE" w:rsidRDefault="00FB2DBD" w:rsidP="00FB2DBD">
      <w:pPr>
        <w:jc w:val="center"/>
        <w:rPr>
          <w:rFonts w:ascii="Century Gothic" w:hAnsi="Century Gothic"/>
          <w:color w:val="0000FF"/>
          <w:sz w:val="20"/>
        </w:rPr>
      </w:pPr>
    </w:p>
    <w:p w:rsidR="00B46C6A" w:rsidRPr="00040EAE" w:rsidRDefault="00B46C6A" w:rsidP="00FB2DBD">
      <w:pPr>
        <w:jc w:val="center"/>
        <w:rPr>
          <w:rFonts w:ascii="Century Gothic" w:hAnsi="Century Gothic"/>
          <w:color w:val="0000FF"/>
          <w:sz w:val="20"/>
        </w:rPr>
      </w:pPr>
    </w:p>
    <w:p w:rsidR="00B46C6A" w:rsidRPr="00040EAE" w:rsidRDefault="00B46C6A" w:rsidP="00B46C6A">
      <w:pPr>
        <w:pStyle w:val="Prrafodelista"/>
        <w:numPr>
          <w:ilvl w:val="0"/>
          <w:numId w:val="1"/>
        </w:numPr>
        <w:ind w:left="-142" w:hanging="142"/>
        <w:jc w:val="both"/>
        <w:rPr>
          <w:rFonts w:ascii="Century Gothic" w:hAnsi="Century Gothic" w:cs="Arial"/>
          <w:sz w:val="18"/>
        </w:rPr>
      </w:pPr>
      <w:r w:rsidRPr="00040EAE">
        <w:rPr>
          <w:rFonts w:ascii="Century Gothic" w:hAnsi="Century Gothic" w:cs="Arial"/>
          <w:sz w:val="18"/>
        </w:rPr>
        <w:t>Las bases se encuentran disponibles en</w:t>
      </w:r>
      <w:r w:rsidR="002E6269">
        <w:rPr>
          <w:rFonts w:ascii="Century Gothic" w:hAnsi="Century Gothic" w:cs="Arial"/>
          <w:sz w:val="18"/>
        </w:rPr>
        <w:t xml:space="preserve"> el Departamento de Recursos Materiales</w:t>
      </w:r>
      <w:r w:rsidRPr="00040EAE">
        <w:rPr>
          <w:rFonts w:ascii="Century Gothic" w:hAnsi="Century Gothic" w:cs="Arial"/>
          <w:sz w:val="18"/>
        </w:rPr>
        <w:t xml:space="preserve">: Carretera </w:t>
      </w:r>
      <w:r w:rsidR="00E92773" w:rsidRPr="00040EAE">
        <w:rPr>
          <w:rFonts w:ascii="Century Gothic" w:hAnsi="Century Gothic" w:cs="Arial"/>
          <w:sz w:val="18"/>
        </w:rPr>
        <w:t>Teotitlán</w:t>
      </w:r>
      <w:r w:rsidRPr="00040EAE">
        <w:rPr>
          <w:rFonts w:ascii="Century Gothic" w:hAnsi="Century Gothic" w:cs="Arial"/>
          <w:sz w:val="18"/>
        </w:rPr>
        <w:t xml:space="preserve">-San Antonio Nanahuatipan km. 1.7, paraje Titlacuatitla, </w:t>
      </w:r>
      <w:r w:rsidR="00E92773" w:rsidRPr="00040EAE">
        <w:rPr>
          <w:rFonts w:ascii="Century Gothic" w:hAnsi="Century Gothic" w:cs="Arial"/>
          <w:sz w:val="18"/>
        </w:rPr>
        <w:t>Teotitlán</w:t>
      </w:r>
      <w:r w:rsidRPr="00040EAE">
        <w:rPr>
          <w:rFonts w:ascii="Century Gothic" w:hAnsi="Century Gothic" w:cs="Arial"/>
          <w:sz w:val="18"/>
        </w:rPr>
        <w:t xml:space="preserve"> de Flores Magón, C.P. 68540, Oaxaca, teléfono: (2</w:t>
      </w:r>
      <w:r w:rsidR="002E6269">
        <w:rPr>
          <w:rFonts w:ascii="Century Gothic" w:hAnsi="Century Gothic" w:cs="Arial"/>
          <w:sz w:val="18"/>
        </w:rPr>
        <w:t xml:space="preserve">36) 37 20712 ext. 203, </w:t>
      </w:r>
      <w:r w:rsidRPr="00040EAE">
        <w:rPr>
          <w:rFonts w:ascii="Century Gothic" w:hAnsi="Century Gothic" w:cs="Arial"/>
          <w:sz w:val="18"/>
        </w:rPr>
        <w:t xml:space="preserve">del </w:t>
      </w:r>
      <w:r w:rsidR="002E6269">
        <w:rPr>
          <w:rFonts w:ascii="Century Gothic" w:hAnsi="Century Gothic" w:cs="Arial"/>
          <w:sz w:val="18"/>
        </w:rPr>
        <w:t>12</w:t>
      </w:r>
      <w:r w:rsidRPr="00040EAE">
        <w:rPr>
          <w:rFonts w:ascii="Century Gothic" w:hAnsi="Century Gothic" w:cs="Arial"/>
          <w:sz w:val="18"/>
        </w:rPr>
        <w:t xml:space="preserve"> </w:t>
      </w:r>
      <w:r w:rsidR="002E6269">
        <w:rPr>
          <w:rFonts w:ascii="Century Gothic" w:hAnsi="Century Gothic" w:cs="Arial"/>
          <w:sz w:val="18"/>
        </w:rPr>
        <w:t xml:space="preserve">al </w:t>
      </w:r>
      <w:r w:rsidR="00E75C93">
        <w:rPr>
          <w:rFonts w:ascii="Century Gothic" w:hAnsi="Century Gothic" w:cs="Arial"/>
          <w:sz w:val="18"/>
        </w:rPr>
        <w:t>16</w:t>
      </w:r>
      <w:r w:rsidR="002E6269">
        <w:rPr>
          <w:rFonts w:ascii="Century Gothic" w:hAnsi="Century Gothic" w:cs="Arial"/>
          <w:sz w:val="18"/>
        </w:rPr>
        <w:t xml:space="preserve"> </w:t>
      </w:r>
      <w:r w:rsidRPr="00040EAE">
        <w:rPr>
          <w:rFonts w:ascii="Century Gothic" w:hAnsi="Century Gothic" w:cs="Arial"/>
          <w:sz w:val="18"/>
        </w:rPr>
        <w:t xml:space="preserve">de </w:t>
      </w:r>
      <w:r w:rsidR="00E75C93">
        <w:rPr>
          <w:rFonts w:ascii="Century Gothic" w:hAnsi="Century Gothic" w:cs="Arial"/>
          <w:sz w:val="18"/>
        </w:rPr>
        <w:t>agosto</w:t>
      </w:r>
      <w:r w:rsidR="002E6269">
        <w:rPr>
          <w:rFonts w:ascii="Century Gothic" w:hAnsi="Century Gothic" w:cs="Arial"/>
          <w:sz w:val="18"/>
        </w:rPr>
        <w:t xml:space="preserve"> del presente</w:t>
      </w:r>
      <w:r w:rsidR="00E92773" w:rsidRPr="00040EAE">
        <w:rPr>
          <w:rFonts w:ascii="Century Gothic" w:hAnsi="Century Gothic" w:cs="Arial"/>
          <w:sz w:val="18"/>
        </w:rPr>
        <w:t>,</w:t>
      </w:r>
      <w:r w:rsidRPr="00040EAE">
        <w:rPr>
          <w:rFonts w:ascii="Century Gothic" w:hAnsi="Century Gothic" w:cs="Arial"/>
          <w:sz w:val="18"/>
        </w:rPr>
        <w:t xml:space="preserve"> </w:t>
      </w:r>
      <w:r w:rsidR="002E6269">
        <w:rPr>
          <w:rFonts w:ascii="Century Gothic" w:hAnsi="Century Gothic" w:cs="Arial"/>
          <w:sz w:val="18"/>
        </w:rPr>
        <w:t xml:space="preserve">en el siguiente horario: 9:00 - </w:t>
      </w:r>
      <w:r w:rsidRPr="00040EAE">
        <w:rPr>
          <w:rFonts w:ascii="Century Gothic" w:hAnsi="Century Gothic" w:cs="Arial"/>
          <w:sz w:val="18"/>
        </w:rPr>
        <w:t xml:space="preserve">19:00 horas. </w:t>
      </w:r>
    </w:p>
    <w:p w:rsidR="00B46C6A" w:rsidRPr="00040EAE" w:rsidRDefault="00B46C6A" w:rsidP="00B46C6A">
      <w:pPr>
        <w:pStyle w:val="Prrafodelista"/>
        <w:ind w:left="-142"/>
        <w:jc w:val="both"/>
        <w:rPr>
          <w:rFonts w:ascii="Century Gothic" w:hAnsi="Century Gothic" w:cs="Arial"/>
          <w:sz w:val="18"/>
        </w:rPr>
      </w:pPr>
    </w:p>
    <w:p w:rsidR="00B46C6A" w:rsidRPr="00040EAE" w:rsidRDefault="00B46C6A" w:rsidP="00B46C6A">
      <w:pPr>
        <w:pStyle w:val="Prrafodelista"/>
        <w:numPr>
          <w:ilvl w:val="0"/>
          <w:numId w:val="1"/>
        </w:numPr>
        <w:ind w:left="-142" w:hanging="142"/>
        <w:jc w:val="both"/>
        <w:rPr>
          <w:rFonts w:ascii="Century Gothic" w:hAnsi="Century Gothic" w:cs="Arial"/>
          <w:sz w:val="18"/>
        </w:rPr>
      </w:pPr>
      <w:r w:rsidRPr="00040EAE">
        <w:rPr>
          <w:rFonts w:ascii="Century Gothic" w:hAnsi="Century Gothic" w:cs="Arial"/>
          <w:sz w:val="18"/>
        </w:rPr>
        <w:t>Los actos del desarrollo del evento se llevarán a cabo conforme a lo establecido en el</w:t>
      </w:r>
      <w:r w:rsidR="002E6269">
        <w:rPr>
          <w:rFonts w:ascii="Century Gothic" w:hAnsi="Century Gothic" w:cs="Arial"/>
          <w:sz w:val="18"/>
        </w:rPr>
        <w:t xml:space="preserve"> presente</w:t>
      </w:r>
      <w:r w:rsidRPr="00040EAE">
        <w:rPr>
          <w:rFonts w:ascii="Century Gothic" w:hAnsi="Century Gothic" w:cs="Arial"/>
          <w:sz w:val="18"/>
        </w:rPr>
        <w:t xml:space="preserve"> calendario en</w:t>
      </w:r>
      <w:r w:rsidR="00E92773" w:rsidRPr="00040EAE">
        <w:rPr>
          <w:rFonts w:ascii="Century Gothic" w:hAnsi="Century Gothic" w:cs="Arial"/>
          <w:sz w:val="18"/>
        </w:rPr>
        <w:t xml:space="preserve"> </w:t>
      </w:r>
      <w:r w:rsidR="002E6269">
        <w:rPr>
          <w:rFonts w:ascii="Century Gothic" w:hAnsi="Century Gothic" w:cs="Arial"/>
          <w:sz w:val="18"/>
        </w:rPr>
        <w:t>el L</w:t>
      </w:r>
      <w:r w:rsidR="00040EAE">
        <w:rPr>
          <w:rFonts w:ascii="Century Gothic" w:hAnsi="Century Gothic" w:cs="Arial"/>
          <w:sz w:val="18"/>
        </w:rPr>
        <w:t xml:space="preserve">obby </w:t>
      </w:r>
      <w:r w:rsidR="002E6269">
        <w:rPr>
          <w:rFonts w:ascii="Century Gothic" w:hAnsi="Century Gothic" w:cs="Arial"/>
          <w:sz w:val="18"/>
        </w:rPr>
        <w:t xml:space="preserve">del auditorio </w:t>
      </w:r>
      <w:r w:rsidR="00040EAE">
        <w:rPr>
          <w:rFonts w:ascii="Century Gothic" w:hAnsi="Century Gothic" w:cs="Arial"/>
          <w:sz w:val="18"/>
        </w:rPr>
        <w:t xml:space="preserve">de </w:t>
      </w:r>
      <w:r w:rsidR="00E92773" w:rsidRPr="00040EAE">
        <w:rPr>
          <w:rFonts w:ascii="Century Gothic" w:hAnsi="Century Gothic" w:cs="Arial"/>
          <w:sz w:val="18"/>
        </w:rPr>
        <w:t>la</w:t>
      </w:r>
      <w:r w:rsidRPr="00040EAE">
        <w:rPr>
          <w:rFonts w:ascii="Century Gothic" w:hAnsi="Century Gothic" w:cs="Arial"/>
          <w:sz w:val="18"/>
        </w:rPr>
        <w:t xml:space="preserve"> Universidad de la Cañada</w:t>
      </w:r>
      <w:r w:rsidR="00040EAE">
        <w:rPr>
          <w:rFonts w:ascii="Century Gothic" w:hAnsi="Century Gothic" w:cs="Arial"/>
          <w:sz w:val="18"/>
        </w:rPr>
        <w:t xml:space="preserve"> ubicada en</w:t>
      </w:r>
      <w:r w:rsidRPr="00040EAE">
        <w:rPr>
          <w:rFonts w:ascii="Century Gothic" w:hAnsi="Century Gothic" w:cs="Arial"/>
          <w:sz w:val="18"/>
        </w:rPr>
        <w:t xml:space="preserve"> Carretera </w:t>
      </w:r>
      <w:r w:rsidR="00E92773" w:rsidRPr="00040EAE">
        <w:rPr>
          <w:rFonts w:ascii="Century Gothic" w:hAnsi="Century Gothic" w:cs="Arial"/>
          <w:sz w:val="18"/>
        </w:rPr>
        <w:t>Teotitlán</w:t>
      </w:r>
      <w:r w:rsidRPr="00040EAE">
        <w:rPr>
          <w:rFonts w:ascii="Century Gothic" w:hAnsi="Century Gothic" w:cs="Arial"/>
          <w:sz w:val="18"/>
        </w:rPr>
        <w:t xml:space="preserve">-San Antonio Nanahuatipan km. 1.7, paraje Titlacuatitla, </w:t>
      </w:r>
      <w:r w:rsidR="00E92773" w:rsidRPr="00040EAE">
        <w:rPr>
          <w:rFonts w:ascii="Century Gothic" w:hAnsi="Century Gothic" w:cs="Arial"/>
          <w:sz w:val="18"/>
        </w:rPr>
        <w:t>Teotitlán</w:t>
      </w:r>
      <w:r w:rsidRPr="00040EAE">
        <w:rPr>
          <w:rFonts w:ascii="Century Gothic" w:hAnsi="Century Gothic" w:cs="Arial"/>
          <w:sz w:val="18"/>
        </w:rPr>
        <w:t xml:space="preserve"> de Flores Magón C.P. 68540, Oaxaca.</w:t>
      </w:r>
    </w:p>
    <w:p w:rsidR="00C928F3" w:rsidRDefault="00C928F3" w:rsidP="00C928F3">
      <w:pPr>
        <w:pStyle w:val="Prrafodelista"/>
        <w:rPr>
          <w:rFonts w:ascii="Century Gothic" w:hAnsi="Century Gothic" w:cs="Arial"/>
          <w:sz w:val="18"/>
        </w:rPr>
      </w:pPr>
    </w:p>
    <w:p w:rsidR="00007848" w:rsidRDefault="00007848" w:rsidP="000078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7848" w:rsidRDefault="00007848" w:rsidP="000078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7848" w:rsidRPr="002E6269" w:rsidRDefault="00007848" w:rsidP="00007848">
      <w:pPr>
        <w:ind w:left="360"/>
        <w:jc w:val="center"/>
        <w:rPr>
          <w:rFonts w:ascii="Century Gothic" w:hAnsi="Century Gothic" w:cs="Arial"/>
          <w:sz w:val="22"/>
          <w:szCs w:val="22"/>
        </w:rPr>
      </w:pPr>
      <w:r w:rsidRPr="002E6269">
        <w:rPr>
          <w:rFonts w:ascii="Century Gothic" w:hAnsi="Century Gothic" w:cs="Arial"/>
          <w:b/>
          <w:bCs/>
          <w:sz w:val="22"/>
          <w:szCs w:val="22"/>
        </w:rPr>
        <w:t>L.C.E. ALFONSO MARTÍNEZ LÓPEZ</w:t>
      </w:r>
    </w:p>
    <w:p w:rsidR="00007848" w:rsidRPr="002E6269" w:rsidRDefault="00007848" w:rsidP="00007848">
      <w:pPr>
        <w:ind w:left="360"/>
        <w:jc w:val="center"/>
        <w:rPr>
          <w:rFonts w:ascii="Century Gothic" w:hAnsi="Century Gothic" w:cs="Arial"/>
          <w:sz w:val="22"/>
          <w:szCs w:val="22"/>
        </w:rPr>
      </w:pPr>
      <w:r w:rsidRPr="002E6269">
        <w:rPr>
          <w:rFonts w:ascii="Century Gothic" w:hAnsi="Century Gothic" w:cs="Arial"/>
          <w:sz w:val="22"/>
          <w:szCs w:val="22"/>
        </w:rPr>
        <w:t>VICE-RECTOR DE ADMINISTRACIÓN</w:t>
      </w:r>
    </w:p>
    <w:p w:rsidR="00007848" w:rsidRPr="002E6269" w:rsidRDefault="00007848" w:rsidP="00007848">
      <w:pPr>
        <w:ind w:left="360"/>
        <w:jc w:val="center"/>
        <w:rPr>
          <w:rFonts w:ascii="Century Gothic" w:hAnsi="Century Gothic" w:cs="Arial"/>
          <w:sz w:val="22"/>
          <w:szCs w:val="22"/>
        </w:rPr>
      </w:pPr>
      <w:r w:rsidRPr="002E6269">
        <w:rPr>
          <w:rFonts w:ascii="Century Gothic" w:hAnsi="Century Gothic" w:cs="Arial"/>
          <w:sz w:val="22"/>
          <w:szCs w:val="22"/>
        </w:rPr>
        <w:t>RUBRICA.</w:t>
      </w:r>
    </w:p>
    <w:p w:rsidR="00C928F3" w:rsidRDefault="00C928F3" w:rsidP="00C928F3">
      <w:pPr>
        <w:jc w:val="both"/>
        <w:rPr>
          <w:rFonts w:ascii="Century Gothic" w:hAnsi="Century Gothic" w:cs="Arial"/>
          <w:sz w:val="18"/>
        </w:rPr>
      </w:pPr>
    </w:p>
    <w:p w:rsidR="009C61BD" w:rsidRPr="00040EAE" w:rsidRDefault="009C61BD" w:rsidP="00C928F3">
      <w:pPr>
        <w:jc w:val="both"/>
        <w:rPr>
          <w:rFonts w:ascii="Century Gothic" w:hAnsi="Century Gothic" w:cs="Arial"/>
          <w:sz w:val="18"/>
        </w:rPr>
      </w:pPr>
    </w:p>
    <w:p w:rsidR="00C928F3" w:rsidRPr="00040EAE" w:rsidRDefault="00C928F3" w:rsidP="00C928F3">
      <w:pPr>
        <w:jc w:val="both"/>
        <w:rPr>
          <w:rFonts w:ascii="Century Gothic" w:hAnsi="Century Gothic" w:cs="Arial"/>
          <w:sz w:val="18"/>
        </w:rPr>
      </w:pPr>
    </w:p>
    <w:p w:rsidR="00B46C6A" w:rsidRPr="00040EAE" w:rsidRDefault="00040EAE" w:rsidP="00C928F3">
      <w:pPr>
        <w:ind w:left="357"/>
        <w:jc w:val="right"/>
        <w:rPr>
          <w:rFonts w:ascii="Century Gothic" w:hAnsi="Century Gothic" w:cs="Arial"/>
          <w:b/>
          <w:sz w:val="18"/>
        </w:rPr>
      </w:pPr>
      <w:r w:rsidRPr="00040EAE">
        <w:rPr>
          <w:rFonts w:ascii="Century Gothic" w:hAnsi="Century Gothic" w:cs="Arial"/>
          <w:sz w:val="18"/>
        </w:rPr>
        <w:t xml:space="preserve">Teotitlán de </w:t>
      </w:r>
      <w:r>
        <w:rPr>
          <w:rFonts w:ascii="Century Gothic" w:hAnsi="Century Gothic" w:cs="Arial"/>
          <w:sz w:val="18"/>
        </w:rPr>
        <w:t>F</w:t>
      </w:r>
      <w:r w:rsidRPr="00040EAE">
        <w:rPr>
          <w:rFonts w:ascii="Century Gothic" w:hAnsi="Century Gothic" w:cs="Arial"/>
          <w:sz w:val="18"/>
        </w:rPr>
        <w:t xml:space="preserve">lores </w:t>
      </w:r>
      <w:r>
        <w:rPr>
          <w:rFonts w:ascii="Century Gothic" w:hAnsi="Century Gothic" w:cs="Arial"/>
          <w:sz w:val="18"/>
        </w:rPr>
        <w:t>Magó</w:t>
      </w:r>
      <w:r w:rsidRPr="00040EAE">
        <w:rPr>
          <w:rFonts w:ascii="Century Gothic" w:hAnsi="Century Gothic" w:cs="Arial"/>
          <w:sz w:val="18"/>
        </w:rPr>
        <w:t xml:space="preserve">n, </w:t>
      </w:r>
      <w:r>
        <w:rPr>
          <w:rFonts w:ascii="Century Gothic" w:hAnsi="Century Gothic" w:cs="Arial"/>
          <w:sz w:val="18"/>
        </w:rPr>
        <w:t>O</w:t>
      </w:r>
      <w:r w:rsidRPr="00040EAE">
        <w:rPr>
          <w:rFonts w:ascii="Century Gothic" w:hAnsi="Century Gothic" w:cs="Arial"/>
          <w:sz w:val="18"/>
        </w:rPr>
        <w:t xml:space="preserve">axaca, a </w:t>
      </w:r>
      <w:r w:rsidR="00E75C93">
        <w:rPr>
          <w:rFonts w:ascii="Century Gothic" w:hAnsi="Century Gothic" w:cs="Arial"/>
          <w:sz w:val="18"/>
        </w:rPr>
        <w:t>12</w:t>
      </w:r>
      <w:r w:rsidR="00E92773" w:rsidRPr="00040EAE">
        <w:rPr>
          <w:rFonts w:ascii="Century Gothic" w:hAnsi="Century Gothic" w:cs="Arial"/>
          <w:sz w:val="18"/>
        </w:rPr>
        <w:t xml:space="preserve"> </w:t>
      </w:r>
      <w:r w:rsidRPr="00040EAE">
        <w:rPr>
          <w:rFonts w:ascii="Century Gothic" w:hAnsi="Century Gothic" w:cs="Arial"/>
          <w:sz w:val="18"/>
        </w:rPr>
        <w:t>de</w:t>
      </w:r>
      <w:r w:rsidR="009973CF" w:rsidRPr="00040EAE">
        <w:rPr>
          <w:rFonts w:ascii="Century Gothic" w:hAnsi="Century Gothic" w:cs="Arial"/>
          <w:sz w:val="18"/>
        </w:rPr>
        <w:t xml:space="preserve"> </w:t>
      </w:r>
      <w:r w:rsidR="00E75C93">
        <w:rPr>
          <w:rFonts w:ascii="Century Gothic" w:hAnsi="Century Gothic" w:cs="Arial"/>
          <w:sz w:val="18"/>
        </w:rPr>
        <w:t>agosto</w:t>
      </w:r>
      <w:r w:rsidRPr="00040EAE">
        <w:rPr>
          <w:rFonts w:ascii="Century Gothic" w:hAnsi="Century Gothic" w:cs="Arial"/>
          <w:sz w:val="18"/>
        </w:rPr>
        <w:t xml:space="preserve"> de 20</w:t>
      </w:r>
      <w:r w:rsidR="00E92773" w:rsidRPr="00040EAE">
        <w:rPr>
          <w:rFonts w:ascii="Century Gothic" w:hAnsi="Century Gothic" w:cs="Arial"/>
          <w:sz w:val="18"/>
        </w:rPr>
        <w:t>2</w:t>
      </w:r>
      <w:r w:rsidR="002E6269">
        <w:rPr>
          <w:rFonts w:ascii="Century Gothic" w:hAnsi="Century Gothic" w:cs="Arial"/>
          <w:sz w:val="18"/>
        </w:rPr>
        <w:t>4</w:t>
      </w:r>
      <w:r>
        <w:rPr>
          <w:rFonts w:ascii="Century Gothic" w:hAnsi="Century Gothic" w:cs="Arial"/>
          <w:sz w:val="18"/>
        </w:rPr>
        <w:t>.</w:t>
      </w:r>
    </w:p>
    <w:p w:rsidR="00B46C6A" w:rsidRPr="00505C54" w:rsidRDefault="00B46C6A" w:rsidP="00FB2DBD">
      <w:pPr>
        <w:jc w:val="center"/>
        <w:rPr>
          <w:rFonts w:ascii="Arial Narrow" w:hAnsi="Arial Narrow"/>
          <w:color w:val="0000FF"/>
          <w:sz w:val="20"/>
        </w:rPr>
      </w:pPr>
    </w:p>
    <w:sectPr w:rsidR="00B46C6A" w:rsidRPr="00505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72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BD"/>
    <w:rsid w:val="00007848"/>
    <w:rsid w:val="00040EAE"/>
    <w:rsid w:val="001419EA"/>
    <w:rsid w:val="002E6269"/>
    <w:rsid w:val="004061AA"/>
    <w:rsid w:val="00426513"/>
    <w:rsid w:val="004A156C"/>
    <w:rsid w:val="004A63B9"/>
    <w:rsid w:val="006702BE"/>
    <w:rsid w:val="006F6F61"/>
    <w:rsid w:val="00885E44"/>
    <w:rsid w:val="009973CF"/>
    <w:rsid w:val="009C61BD"/>
    <w:rsid w:val="009E37AB"/>
    <w:rsid w:val="00AF36FA"/>
    <w:rsid w:val="00B46C6A"/>
    <w:rsid w:val="00B923AF"/>
    <w:rsid w:val="00B96E1E"/>
    <w:rsid w:val="00C928F3"/>
    <w:rsid w:val="00E47FE1"/>
    <w:rsid w:val="00E75C93"/>
    <w:rsid w:val="00E92773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55D0"/>
  <w15:chartTrackingRefBased/>
  <w15:docId w15:val="{A3A152F7-0EFA-486D-ABF3-A52CFDFB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2DBD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FB2DBD"/>
    <w:pPr>
      <w:keepNext/>
      <w:spacing w:before="120"/>
      <w:jc w:val="center"/>
      <w:outlineLvl w:val="4"/>
    </w:pPr>
    <w:rPr>
      <w:rFonts w:ascii="Arial Narrow" w:hAnsi="Arial Narrow"/>
      <w:b/>
      <w:sz w:val="16"/>
      <w:szCs w:val="14"/>
    </w:rPr>
  </w:style>
  <w:style w:type="paragraph" w:styleId="Ttulo6">
    <w:name w:val="heading 6"/>
    <w:basedOn w:val="Normal"/>
    <w:next w:val="Normal"/>
    <w:link w:val="Ttulo6Car"/>
    <w:qFormat/>
    <w:rsid w:val="00FB2DBD"/>
    <w:pPr>
      <w:keepNext/>
      <w:spacing w:before="120"/>
      <w:jc w:val="center"/>
      <w:outlineLvl w:val="5"/>
    </w:pPr>
    <w:rPr>
      <w:rFonts w:ascii="Arial Narrow" w:hAnsi="Arial Narrow"/>
      <w:sz w:val="18"/>
      <w:szCs w:val="14"/>
      <w:u w:val="single"/>
      <w:lang w:val="en-US"/>
    </w:rPr>
  </w:style>
  <w:style w:type="paragraph" w:styleId="Ttulo7">
    <w:name w:val="heading 7"/>
    <w:basedOn w:val="Normal"/>
    <w:next w:val="Normal"/>
    <w:link w:val="Ttulo7Car"/>
    <w:qFormat/>
    <w:rsid w:val="00FB2DBD"/>
    <w:pPr>
      <w:keepNext/>
      <w:spacing w:before="120"/>
      <w:jc w:val="center"/>
      <w:outlineLvl w:val="6"/>
    </w:pPr>
    <w:rPr>
      <w:rFonts w:ascii="Arial Narrow" w:hAnsi="Arial Narrow"/>
      <w:b/>
      <w:bCs/>
      <w:sz w:val="18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2DBD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B2DBD"/>
    <w:rPr>
      <w:rFonts w:ascii="Arial Narrow" w:eastAsia="Times New Roman" w:hAnsi="Arial Narrow" w:cs="Times New Roman"/>
      <w:b/>
      <w:sz w:val="16"/>
      <w:szCs w:val="1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B2DBD"/>
    <w:rPr>
      <w:rFonts w:ascii="Arial Narrow" w:eastAsia="Times New Roman" w:hAnsi="Arial Narrow" w:cs="Times New Roman"/>
      <w:sz w:val="18"/>
      <w:szCs w:val="14"/>
      <w:u w:val="single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FB2DBD"/>
    <w:rPr>
      <w:rFonts w:ascii="Arial Narrow" w:eastAsia="Times New Roman" w:hAnsi="Arial Narrow" w:cs="Times New Roman"/>
      <w:b/>
      <w:bCs/>
      <w:sz w:val="18"/>
      <w:szCs w:val="14"/>
      <w:lang w:val="es-ES" w:eastAsia="es-ES"/>
    </w:rPr>
  </w:style>
  <w:style w:type="paragraph" w:styleId="Textoindependiente">
    <w:name w:val="Body Text"/>
    <w:basedOn w:val="Normal"/>
    <w:link w:val="TextoindependienteCar"/>
    <w:rsid w:val="00FB2DBD"/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B2DBD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B2DBD"/>
    <w:pPr>
      <w:jc w:val="both"/>
    </w:pPr>
    <w:rPr>
      <w:rFonts w:ascii="Arial" w:hAnsi="Arial" w:cs="Arial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FB2DBD"/>
    <w:rPr>
      <w:rFonts w:ascii="Arial" w:eastAsia="Times New Roman" w:hAnsi="Arial" w:cs="Arial"/>
      <w:sz w:val="28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FB2DBD"/>
    <w:pPr>
      <w:widowControl w:val="0"/>
      <w:jc w:val="both"/>
    </w:pPr>
    <w:rPr>
      <w:rFonts w:ascii="Tahoma" w:hAnsi="Tahoma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46C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3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3C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Shirley</cp:lastModifiedBy>
  <cp:revision>14</cp:revision>
  <cp:lastPrinted>2017-02-21T16:01:00Z</cp:lastPrinted>
  <dcterms:created xsi:type="dcterms:W3CDTF">2022-09-13T14:56:00Z</dcterms:created>
  <dcterms:modified xsi:type="dcterms:W3CDTF">2024-08-09T18:55:00Z</dcterms:modified>
</cp:coreProperties>
</file>